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96" w:type="dxa"/>
        <w:tblInd w:w="93" w:type="dxa"/>
        <w:tblLook w:val="04A0" w:firstRow="1" w:lastRow="0" w:firstColumn="1" w:lastColumn="0" w:noHBand="0" w:noVBand="1"/>
      </w:tblPr>
      <w:tblGrid>
        <w:gridCol w:w="416"/>
        <w:gridCol w:w="3700"/>
        <w:gridCol w:w="4540"/>
        <w:gridCol w:w="1480"/>
        <w:gridCol w:w="1540"/>
        <w:gridCol w:w="1120"/>
        <w:gridCol w:w="960"/>
        <w:gridCol w:w="960"/>
        <w:gridCol w:w="960"/>
        <w:gridCol w:w="960"/>
        <w:gridCol w:w="960"/>
      </w:tblGrid>
      <w:tr w:rsidR="000E65A9" w:rsidRPr="00A371DD" w:rsidTr="000D04C7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A371DD" w:rsidRDefault="000E65A9" w:rsidP="000E6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A371DD" w:rsidRDefault="000E65A9" w:rsidP="000E6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A371DD" w:rsidRDefault="000E65A9" w:rsidP="000E6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A371DD" w:rsidRDefault="000E65A9" w:rsidP="000E6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DE6FF8" w:rsidRDefault="00DE6FF8" w:rsidP="000E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Anexa 8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DE6FF8" w:rsidRDefault="000E65A9" w:rsidP="000E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A371DD" w:rsidRDefault="000E65A9" w:rsidP="000E6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A371DD" w:rsidRDefault="000E65A9" w:rsidP="000E6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A371DD" w:rsidRDefault="000E65A9" w:rsidP="000E6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A371DD" w:rsidRDefault="000E65A9" w:rsidP="000E6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A9" w:rsidRPr="00A371DD" w:rsidRDefault="000E65A9" w:rsidP="000E6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D04C7" w:rsidRDefault="000D04C7"/>
    <w:p w:rsidR="00DA72F4" w:rsidRPr="00DE6FF8" w:rsidRDefault="00DE6FF8" w:rsidP="00DE6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F8">
        <w:rPr>
          <w:rFonts w:ascii="Times New Roman" w:hAnsi="Times New Roman" w:cs="Times New Roman"/>
          <w:b/>
          <w:sz w:val="24"/>
          <w:szCs w:val="24"/>
        </w:rPr>
        <w:t>Cantitate estimată salubritate stradală</w:t>
      </w:r>
    </w:p>
    <w:p w:rsidR="00DA72F4" w:rsidRDefault="00DA72F4"/>
    <w:p w:rsidR="00DA72F4" w:rsidRDefault="00DA72F4" w:rsidP="00DE6FF8">
      <w:pPr>
        <w:jc w:val="center"/>
      </w:pPr>
    </w:p>
    <w:p w:rsidR="00281361" w:rsidRPr="002E2D06" w:rsidRDefault="00281361" w:rsidP="00DE6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067" w:rsidRPr="002E2D06" w:rsidRDefault="00BC1067" w:rsidP="00DE6FF8">
      <w:pPr>
        <w:jc w:val="center"/>
        <w:rPr>
          <w:sz w:val="24"/>
          <w:szCs w:val="24"/>
        </w:rPr>
      </w:pPr>
    </w:p>
    <w:p w:rsidR="00BC1067" w:rsidRDefault="00BC1067" w:rsidP="00DE6FF8">
      <w:pPr>
        <w:tabs>
          <w:tab w:val="left" w:pos="2868"/>
        </w:tabs>
        <w:jc w:val="center"/>
      </w:pPr>
    </w:p>
    <w:p w:rsidR="00AB6201" w:rsidRDefault="00AB6201" w:rsidP="00DE6FF8">
      <w:pPr>
        <w:tabs>
          <w:tab w:val="left" w:pos="2868"/>
        </w:tabs>
        <w:jc w:val="center"/>
      </w:pPr>
    </w:p>
    <w:p w:rsidR="00AB6201" w:rsidRDefault="00AB6201" w:rsidP="00DE6FF8">
      <w:pPr>
        <w:tabs>
          <w:tab w:val="left" w:pos="2868"/>
        </w:tabs>
        <w:jc w:val="center"/>
      </w:pPr>
    </w:p>
    <w:tbl>
      <w:tblPr>
        <w:tblStyle w:val="TableGrid"/>
        <w:tblpPr w:leftFromText="180" w:rightFromText="180" w:vertAnchor="page" w:horzAnchor="margin" w:tblpXSpec="center" w:tblpY="4032"/>
        <w:tblW w:w="0" w:type="auto"/>
        <w:tblLook w:val="04A0" w:firstRow="1" w:lastRow="0" w:firstColumn="1" w:lastColumn="0" w:noHBand="0" w:noVBand="1"/>
      </w:tblPr>
      <w:tblGrid>
        <w:gridCol w:w="569"/>
        <w:gridCol w:w="4110"/>
        <w:gridCol w:w="1560"/>
        <w:gridCol w:w="2126"/>
      </w:tblGrid>
      <w:tr w:rsidR="00AB6201" w:rsidRPr="00281361" w:rsidTr="002F1C35">
        <w:tc>
          <w:tcPr>
            <w:tcW w:w="569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11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b/>
                <w:sz w:val="24"/>
                <w:szCs w:val="24"/>
              </w:rPr>
              <w:t>Denumire activitate</w:t>
            </w:r>
          </w:p>
        </w:tc>
        <w:tc>
          <w:tcPr>
            <w:tcW w:w="156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b/>
                <w:sz w:val="24"/>
                <w:szCs w:val="24"/>
              </w:rPr>
              <w:t>UM</w:t>
            </w:r>
          </w:p>
        </w:tc>
        <w:tc>
          <w:tcPr>
            <w:tcW w:w="2126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E2D06">
              <w:rPr>
                <w:rFonts w:ascii="Times New Roman" w:hAnsi="Times New Roman" w:cs="Times New Roman"/>
                <w:b/>
                <w:sz w:val="24"/>
                <w:szCs w:val="24"/>
              </w:rPr>
              <w:t>Cantitate total</w:t>
            </w:r>
            <w:r w:rsidRPr="002E2D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 estimată/an</w:t>
            </w:r>
          </w:p>
        </w:tc>
      </w:tr>
      <w:tr w:rsidR="00AB6201" w:rsidRPr="00281361" w:rsidTr="002F1C35">
        <w:tc>
          <w:tcPr>
            <w:tcW w:w="569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Măturat manual</w:t>
            </w:r>
          </w:p>
        </w:tc>
        <w:tc>
          <w:tcPr>
            <w:tcW w:w="156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1000 mp</w:t>
            </w:r>
          </w:p>
        </w:tc>
        <w:tc>
          <w:tcPr>
            <w:tcW w:w="2126" w:type="dxa"/>
          </w:tcPr>
          <w:p w:rsidR="00AB6201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90.069,32</w:t>
            </w:r>
          </w:p>
        </w:tc>
      </w:tr>
      <w:tr w:rsidR="002F1C35" w:rsidRPr="00281361" w:rsidTr="002F1C35">
        <w:tc>
          <w:tcPr>
            <w:tcW w:w="569" w:type="dxa"/>
          </w:tcPr>
          <w:p w:rsidR="002F1C35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2F1C35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Măturat mecanizat</w:t>
            </w:r>
          </w:p>
        </w:tc>
        <w:tc>
          <w:tcPr>
            <w:tcW w:w="1560" w:type="dxa"/>
          </w:tcPr>
          <w:p w:rsidR="002F1C35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mp</w:t>
            </w:r>
          </w:p>
        </w:tc>
        <w:tc>
          <w:tcPr>
            <w:tcW w:w="2126" w:type="dxa"/>
          </w:tcPr>
          <w:p w:rsidR="002F1C35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13.264,21</w:t>
            </w:r>
          </w:p>
        </w:tc>
      </w:tr>
      <w:tr w:rsidR="00AB6201" w:rsidRPr="00281361" w:rsidTr="002F1C35">
        <w:tc>
          <w:tcPr>
            <w:tcW w:w="569" w:type="dxa"/>
          </w:tcPr>
          <w:p w:rsidR="00AB6201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Întreținere curățenie</w:t>
            </w:r>
          </w:p>
        </w:tc>
        <w:tc>
          <w:tcPr>
            <w:tcW w:w="156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1000 mp</w:t>
            </w:r>
          </w:p>
        </w:tc>
        <w:tc>
          <w:tcPr>
            <w:tcW w:w="2126" w:type="dxa"/>
          </w:tcPr>
          <w:p w:rsidR="00AB6201" w:rsidRPr="002E2D06" w:rsidRDefault="002F1C35" w:rsidP="002F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42.764,50</w:t>
            </w:r>
          </w:p>
        </w:tc>
      </w:tr>
      <w:tr w:rsidR="00AB6201" w:rsidRPr="00281361" w:rsidTr="002F1C35">
        <w:tc>
          <w:tcPr>
            <w:tcW w:w="569" w:type="dxa"/>
          </w:tcPr>
          <w:p w:rsidR="00AB6201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Răzuit rigole</w:t>
            </w:r>
          </w:p>
        </w:tc>
        <w:tc>
          <w:tcPr>
            <w:tcW w:w="156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1000 mp</w:t>
            </w:r>
          </w:p>
        </w:tc>
        <w:tc>
          <w:tcPr>
            <w:tcW w:w="2126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1.541,75</w:t>
            </w:r>
          </w:p>
        </w:tc>
      </w:tr>
      <w:tr w:rsidR="00AB6201" w:rsidRPr="00281361" w:rsidTr="002F1C35">
        <w:tc>
          <w:tcPr>
            <w:tcW w:w="569" w:type="dxa"/>
          </w:tcPr>
          <w:p w:rsidR="00AB6201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Curățat manual zăpada</w:t>
            </w:r>
            <w:r w:rsidR="00F229ED">
              <w:rPr>
                <w:rFonts w:ascii="Times New Roman" w:hAnsi="Times New Roman" w:cs="Times New Roman"/>
                <w:sz w:val="24"/>
                <w:szCs w:val="24"/>
              </w:rPr>
              <w:t xml:space="preserve"> și/sau gheața</w:t>
            </w:r>
          </w:p>
        </w:tc>
        <w:tc>
          <w:tcPr>
            <w:tcW w:w="156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1000 mp</w:t>
            </w:r>
          </w:p>
        </w:tc>
        <w:tc>
          <w:tcPr>
            <w:tcW w:w="2126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1.786,49</w:t>
            </w:r>
          </w:p>
        </w:tc>
      </w:tr>
      <w:tr w:rsidR="00AB6201" w:rsidRPr="00281361" w:rsidTr="002F1C35">
        <w:tc>
          <w:tcPr>
            <w:tcW w:w="569" w:type="dxa"/>
          </w:tcPr>
          <w:p w:rsidR="00AB6201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Pluguit zăpada</w:t>
            </w:r>
          </w:p>
        </w:tc>
        <w:tc>
          <w:tcPr>
            <w:tcW w:w="156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1000 mp</w:t>
            </w:r>
          </w:p>
        </w:tc>
        <w:tc>
          <w:tcPr>
            <w:tcW w:w="2126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8.187,95</w:t>
            </w:r>
          </w:p>
        </w:tc>
      </w:tr>
      <w:tr w:rsidR="00AB6201" w:rsidRPr="00281361" w:rsidTr="002F1C35">
        <w:tc>
          <w:tcPr>
            <w:tcW w:w="569" w:type="dxa"/>
          </w:tcPr>
          <w:p w:rsidR="00AB6201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Combatere</w:t>
            </w:r>
            <w:r w:rsidR="00F229ED">
              <w:rPr>
                <w:rFonts w:ascii="Times New Roman" w:hAnsi="Times New Roman" w:cs="Times New Roman"/>
                <w:sz w:val="24"/>
                <w:szCs w:val="24"/>
              </w:rPr>
              <w:t xml:space="preserve"> mecanizată</w:t>
            </w: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 xml:space="preserve"> polei</w:t>
            </w:r>
          </w:p>
        </w:tc>
        <w:tc>
          <w:tcPr>
            <w:tcW w:w="1560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1000 mp</w:t>
            </w:r>
          </w:p>
        </w:tc>
        <w:tc>
          <w:tcPr>
            <w:tcW w:w="2126" w:type="dxa"/>
          </w:tcPr>
          <w:p w:rsidR="00AB6201" w:rsidRPr="002E2D06" w:rsidRDefault="00AB6201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06">
              <w:rPr>
                <w:rFonts w:ascii="Times New Roman" w:hAnsi="Times New Roman" w:cs="Times New Roman"/>
                <w:sz w:val="24"/>
                <w:szCs w:val="24"/>
              </w:rPr>
              <w:t>4.137,97</w:t>
            </w:r>
          </w:p>
        </w:tc>
      </w:tr>
      <w:tr w:rsidR="00AB6201" w:rsidRPr="00281361" w:rsidTr="002F1C35">
        <w:tc>
          <w:tcPr>
            <w:tcW w:w="569" w:type="dxa"/>
          </w:tcPr>
          <w:p w:rsidR="00AB6201" w:rsidRPr="002E2D06" w:rsidRDefault="002F1C35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AB6201" w:rsidRPr="009D2479" w:rsidRDefault="002F1C35" w:rsidP="00DE6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Strâns, încărcat, transportat zăpada</w:t>
            </w:r>
          </w:p>
        </w:tc>
        <w:tc>
          <w:tcPr>
            <w:tcW w:w="1560" w:type="dxa"/>
          </w:tcPr>
          <w:p w:rsidR="00AB6201" w:rsidRPr="009D2479" w:rsidRDefault="001554E2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</w:tc>
        <w:tc>
          <w:tcPr>
            <w:tcW w:w="2126" w:type="dxa"/>
          </w:tcPr>
          <w:p w:rsidR="00AB6201" w:rsidRPr="009D2479" w:rsidRDefault="00753776" w:rsidP="002F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1.400</w:t>
            </w:r>
          </w:p>
        </w:tc>
      </w:tr>
      <w:tr w:rsidR="001742FE" w:rsidRPr="00281361" w:rsidTr="002F1C35">
        <w:tc>
          <w:tcPr>
            <w:tcW w:w="569" w:type="dxa"/>
          </w:tcPr>
          <w:p w:rsidR="001742FE" w:rsidRDefault="001742FE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1742FE" w:rsidRDefault="001742FE" w:rsidP="00DE6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Colectare, transport,tratare și depozitare deșeuri stradale</w:t>
            </w:r>
          </w:p>
        </w:tc>
        <w:tc>
          <w:tcPr>
            <w:tcW w:w="1560" w:type="dxa"/>
          </w:tcPr>
          <w:p w:rsidR="001742FE" w:rsidRDefault="001742FE" w:rsidP="00DE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tone</w:t>
            </w:r>
          </w:p>
        </w:tc>
        <w:tc>
          <w:tcPr>
            <w:tcW w:w="2126" w:type="dxa"/>
          </w:tcPr>
          <w:p w:rsidR="001742FE" w:rsidRDefault="001742FE" w:rsidP="002F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bookmarkStart w:id="0" w:name="_GoBack"/>
            <w:bookmarkEnd w:id="0"/>
          </w:p>
        </w:tc>
      </w:tr>
    </w:tbl>
    <w:p w:rsidR="00BC1067" w:rsidRDefault="00BC1067" w:rsidP="00DE6FF8">
      <w:pPr>
        <w:jc w:val="center"/>
      </w:pPr>
    </w:p>
    <w:p w:rsidR="000D04C7" w:rsidRDefault="000D04C7" w:rsidP="00DE6FF8">
      <w:pPr>
        <w:jc w:val="center"/>
      </w:pPr>
    </w:p>
    <w:p w:rsidR="00BC1067" w:rsidRDefault="00BC1067" w:rsidP="00DE6FF8">
      <w:pPr>
        <w:jc w:val="center"/>
      </w:pPr>
    </w:p>
    <w:p w:rsidR="00BC1067" w:rsidRDefault="00BC1067" w:rsidP="00DE6FF8">
      <w:pPr>
        <w:jc w:val="center"/>
      </w:pPr>
    </w:p>
    <w:p w:rsidR="00DA72F4" w:rsidRDefault="00DA72F4"/>
    <w:p w:rsidR="00DA72F4" w:rsidRDefault="00DA72F4"/>
    <w:p w:rsidR="00DA72F4" w:rsidRDefault="00DA72F4"/>
    <w:p w:rsidR="009C25EE" w:rsidRPr="00D2462F" w:rsidRDefault="009C25EE" w:rsidP="009C25EE">
      <w:pPr>
        <w:spacing w:after="0" w:line="360" w:lineRule="auto"/>
        <w:rPr>
          <w:b/>
          <w:noProof/>
        </w:rPr>
      </w:pPr>
    </w:p>
    <w:p w:rsidR="009C25EE" w:rsidRDefault="009C25EE"/>
    <w:sectPr w:rsidR="009C25EE" w:rsidSect="000E65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A9"/>
    <w:rsid w:val="000632CF"/>
    <w:rsid w:val="00082572"/>
    <w:rsid w:val="00085ABD"/>
    <w:rsid w:val="000D04C7"/>
    <w:rsid w:val="000E65A9"/>
    <w:rsid w:val="001554E2"/>
    <w:rsid w:val="001742FE"/>
    <w:rsid w:val="001D4B11"/>
    <w:rsid w:val="00281361"/>
    <w:rsid w:val="002A0F33"/>
    <w:rsid w:val="002E2D06"/>
    <w:rsid w:val="002F1C35"/>
    <w:rsid w:val="003D2E32"/>
    <w:rsid w:val="00416271"/>
    <w:rsid w:val="00720A33"/>
    <w:rsid w:val="00753776"/>
    <w:rsid w:val="00783F69"/>
    <w:rsid w:val="00843022"/>
    <w:rsid w:val="00866CA8"/>
    <w:rsid w:val="009C25EE"/>
    <w:rsid w:val="009D2479"/>
    <w:rsid w:val="00A371DD"/>
    <w:rsid w:val="00AB6201"/>
    <w:rsid w:val="00B672D1"/>
    <w:rsid w:val="00BC1067"/>
    <w:rsid w:val="00CB6409"/>
    <w:rsid w:val="00D3132E"/>
    <w:rsid w:val="00D915C9"/>
    <w:rsid w:val="00DA72F4"/>
    <w:rsid w:val="00DE6FF8"/>
    <w:rsid w:val="00E63041"/>
    <w:rsid w:val="00F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</cp:lastModifiedBy>
  <cp:revision>33</cp:revision>
  <cp:lastPrinted>2026-05-19T11:35:00Z</cp:lastPrinted>
  <dcterms:created xsi:type="dcterms:W3CDTF">2026-02-06T07:43:00Z</dcterms:created>
  <dcterms:modified xsi:type="dcterms:W3CDTF">2026-05-19T11:37:00Z</dcterms:modified>
</cp:coreProperties>
</file>